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C7" w:rsidRDefault="00E45BC7" w:rsidP="00E45BC7">
      <w:pPr>
        <w:jc w:val="right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E45BC7" w:rsidRDefault="00E45BC7" w:rsidP="00E45BC7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Local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color w:val="FF0000"/>
        </w:rPr>
        <w:t>dia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  <w:color w:val="FF0000"/>
        </w:rPr>
        <w:t>mês</w:t>
      </w:r>
      <w:r>
        <w:rPr>
          <w:rFonts w:ascii="Arial" w:hAnsi="Arial" w:cs="Arial"/>
        </w:rPr>
        <w:t xml:space="preserve"> de 20</w:t>
      </w:r>
      <w:r>
        <w:rPr>
          <w:rFonts w:ascii="Arial" w:hAnsi="Arial" w:cs="Arial"/>
          <w:b/>
          <w:color w:val="FF0000"/>
        </w:rPr>
        <w:t>xx</w:t>
      </w: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Declaração </w:t>
      </w:r>
    </w:p>
    <w:p w:rsidR="00E45BC7" w:rsidRDefault="00E45BC7" w:rsidP="00E45BC7">
      <w:pPr>
        <w:rPr>
          <w:rFonts w:ascii="Arial" w:hAnsi="Arial" w:cs="Arial"/>
          <w:b/>
          <w:bCs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</w:t>
      </w:r>
      <w:r w:rsidR="007148D4">
        <w:rPr>
          <w:rFonts w:ascii="Arial" w:hAnsi="Arial" w:cs="Arial"/>
        </w:rPr>
        <w:t>os preços praticados pela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FF0000"/>
        </w:rPr>
        <w:t>nome da empresa constante no CNPJ</w:t>
      </w:r>
      <w:r>
        <w:rPr>
          <w:rFonts w:ascii="Arial" w:hAnsi="Arial" w:cs="Arial"/>
        </w:rPr>
        <w:t xml:space="preserve">, inscrita no CNPJ </w:t>
      </w:r>
      <w:proofErr w:type="spellStart"/>
      <w:r>
        <w:rPr>
          <w:rFonts w:ascii="Arial" w:hAnsi="Arial" w:cs="Arial"/>
          <w:b/>
          <w:color w:val="FF0000"/>
        </w:rPr>
        <w:t>xx.xxxxxx-xx</w:t>
      </w:r>
      <w:proofErr w:type="spellEnd"/>
      <w:r>
        <w:rPr>
          <w:rFonts w:ascii="Arial" w:hAnsi="Arial" w:cs="Arial"/>
        </w:rPr>
        <w:t xml:space="preserve">, </w:t>
      </w:r>
      <w:r w:rsidR="007148D4">
        <w:rPr>
          <w:rFonts w:ascii="Arial" w:hAnsi="Arial" w:cs="Arial"/>
        </w:rPr>
        <w:t>são estabelecidos de acordo com critérios de mercado, considerando a qualidade, complexidade e particularidades dos serviços oferecidos, custos, concorrência e margem de lucro razoável, visando oferecer o melhor custo-benefício</w:t>
      </w:r>
      <w:r>
        <w:rPr>
          <w:rFonts w:ascii="Arial" w:hAnsi="Arial" w:cs="Arial"/>
        </w:rPr>
        <w:t>.</w:t>
      </w: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E45BC7" w:rsidRDefault="00E45BC7" w:rsidP="00E45BC7">
      <w:pPr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Representante legal da Empresa</w:t>
      </w:r>
    </w:p>
    <w:p w:rsidR="00E45BC7" w:rsidRDefault="00E45BC7" w:rsidP="00E45BC7">
      <w:pPr>
        <w:rPr>
          <w:rFonts w:ascii="Arial" w:hAnsi="Arial" w:cs="Arial"/>
          <w:b/>
          <w:color w:val="FF0000"/>
        </w:rPr>
      </w:pPr>
    </w:p>
    <w:p w:rsidR="00E45BC7" w:rsidRDefault="00E45BC7" w:rsidP="00E45BC7">
      <w:pPr>
        <w:rPr>
          <w:rFonts w:ascii="Arial" w:hAnsi="Arial" w:cs="Arial"/>
          <w:b/>
          <w:color w:val="FF0000"/>
        </w:rPr>
      </w:pPr>
    </w:p>
    <w:p w:rsidR="0013552C" w:rsidRDefault="0013552C"/>
    <w:sectPr w:rsidR="0013552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E3D" w:rsidRDefault="00354E3D" w:rsidP="00E45BC7">
      <w:r>
        <w:separator/>
      </w:r>
    </w:p>
  </w:endnote>
  <w:endnote w:type="continuationSeparator" w:id="0">
    <w:p w:rsidR="00354E3D" w:rsidRDefault="00354E3D" w:rsidP="00E4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E3D" w:rsidRDefault="00354E3D" w:rsidP="00E45BC7">
      <w:r>
        <w:separator/>
      </w:r>
    </w:p>
  </w:footnote>
  <w:footnote w:type="continuationSeparator" w:id="0">
    <w:p w:rsidR="00354E3D" w:rsidRDefault="00354E3D" w:rsidP="00E4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C7" w:rsidRDefault="00E45BC7" w:rsidP="00E45BC7">
    <w:pPr>
      <w:pStyle w:val="Cabealho"/>
    </w:pPr>
    <w:r>
      <w:t>Deve ser redigido em papel timbrado da Empresa.</w:t>
    </w:r>
  </w:p>
  <w:p w:rsidR="00E45BC7" w:rsidRPr="00E45BC7" w:rsidRDefault="00E45BC7" w:rsidP="00E45B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A2"/>
    <w:rsid w:val="0013552C"/>
    <w:rsid w:val="00354E3D"/>
    <w:rsid w:val="0042200F"/>
    <w:rsid w:val="004D29A2"/>
    <w:rsid w:val="007148D4"/>
    <w:rsid w:val="007C33EA"/>
    <w:rsid w:val="00845FE0"/>
    <w:rsid w:val="009E284B"/>
    <w:rsid w:val="00AE4207"/>
    <w:rsid w:val="00E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8DF4-44A7-4B35-B2D8-0630FC97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C7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B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5BC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5B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5B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Caldeira e Rosa da Silva</dc:creator>
  <cp:keywords/>
  <dc:description/>
  <cp:lastModifiedBy>Alvaro Caldeira e Rosa da Silva</cp:lastModifiedBy>
  <cp:revision>6</cp:revision>
  <dcterms:created xsi:type="dcterms:W3CDTF">2024-05-27T12:55:00Z</dcterms:created>
  <dcterms:modified xsi:type="dcterms:W3CDTF">2024-06-14T16:47:00Z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